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</w:t>
      </w:r>
      <w:proofErr w:type="gramStart"/>
      <w:r w:rsidRPr="00664406">
        <w:rPr>
          <w:lang w:val="es-PY"/>
        </w:rPr>
        <w:t>…….</w:t>
      </w:r>
      <w:proofErr w:type="gramEnd"/>
      <w:r w:rsidRPr="00664406">
        <w:rPr>
          <w:lang w:val="es-PY"/>
        </w:rPr>
        <w:t>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1BB4A3A2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</w:t>
      </w:r>
      <w:proofErr w:type="spellStart"/>
      <w:r w:rsidRPr="000A7883">
        <w:rPr>
          <w:sz w:val="24"/>
          <w:szCs w:val="24"/>
          <w:lang w:val="es-AR"/>
        </w:rPr>
        <w:t>N°</w:t>
      </w:r>
      <w:proofErr w:type="spellEnd"/>
      <w:r w:rsidRPr="000A7883">
        <w:rPr>
          <w:sz w:val="24"/>
          <w:szCs w:val="24"/>
          <w:lang w:val="es-AR"/>
        </w:rPr>
        <w:t xml:space="preserve">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</w:t>
      </w:r>
      <w:proofErr w:type="gramStart"/>
      <w:r w:rsidR="000A7883" w:rsidRPr="000A7883">
        <w:rPr>
          <w:sz w:val="24"/>
          <w:szCs w:val="24"/>
          <w:u w:val="single"/>
          <w:lang w:val="es-AR"/>
        </w:rPr>
        <w:t xml:space="preserve">  </w:t>
      </w:r>
      <w:r w:rsidRPr="000A7883">
        <w:rPr>
          <w:sz w:val="24"/>
          <w:szCs w:val="24"/>
          <w:lang w:val="es-AR"/>
        </w:rPr>
        <w:t>,</w:t>
      </w:r>
      <w:proofErr w:type="gramEnd"/>
      <w:r w:rsidRPr="000A7883">
        <w:rPr>
          <w:sz w:val="24"/>
          <w:szCs w:val="24"/>
          <w:lang w:val="es-AR"/>
        </w:rPr>
        <w:t xml:space="preserve"> Postulante al llamado a concurso para cubrir el cargo de profesor del CETUNA Mecánica, correspondiente al </w:t>
      </w:r>
      <w:r w:rsidR="003B3F8A">
        <w:rPr>
          <w:sz w:val="24"/>
          <w:szCs w:val="24"/>
          <w:lang w:val="es-AR"/>
        </w:rPr>
        <w:t>Primer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4C3D6A">
        <w:rPr>
          <w:sz w:val="24"/>
          <w:szCs w:val="24"/>
          <w:lang w:val="es-AR"/>
        </w:rPr>
        <w:t>5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77777777" w:rsidR="000A7883" w:rsidRDefault="000A7883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>Segundo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7E93D1E4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lastRenderedPageBreak/>
        <w:t>Cuarto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19CAE6B3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Sexto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AF0" w14:textId="77777777" w:rsidR="00A37AC7" w:rsidRDefault="00A37AC7" w:rsidP="000A7883">
      <w:pPr>
        <w:spacing w:after="0" w:line="240" w:lineRule="auto"/>
      </w:pPr>
      <w:r>
        <w:separator/>
      </w:r>
    </w:p>
  </w:endnote>
  <w:endnote w:type="continuationSeparator" w:id="0">
    <w:p w14:paraId="7AFB7C96" w14:textId="77777777" w:rsidR="00A37AC7" w:rsidRDefault="00A37AC7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DEB1" w14:textId="77777777" w:rsidR="00A37AC7" w:rsidRDefault="00A37AC7" w:rsidP="000A7883">
      <w:pPr>
        <w:spacing w:after="0" w:line="240" w:lineRule="auto"/>
      </w:pPr>
      <w:r>
        <w:separator/>
      </w:r>
    </w:p>
  </w:footnote>
  <w:footnote w:type="continuationSeparator" w:id="0">
    <w:p w14:paraId="0FE481E9" w14:textId="77777777" w:rsidR="00A37AC7" w:rsidRDefault="00A37AC7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2B32F6"/>
    <w:rsid w:val="002C5570"/>
    <w:rsid w:val="00334C63"/>
    <w:rsid w:val="003B3F8A"/>
    <w:rsid w:val="004C3D6A"/>
    <w:rsid w:val="006037B8"/>
    <w:rsid w:val="00664406"/>
    <w:rsid w:val="006B2F01"/>
    <w:rsid w:val="00A37AC7"/>
    <w:rsid w:val="00A450A9"/>
    <w:rsid w:val="00AB2BD7"/>
    <w:rsid w:val="00AC4CFA"/>
    <w:rsid w:val="00D74943"/>
    <w:rsid w:val="00D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Arquímedes rojas</cp:lastModifiedBy>
  <cp:revision>6</cp:revision>
  <dcterms:created xsi:type="dcterms:W3CDTF">2021-11-26T11:33:00Z</dcterms:created>
  <dcterms:modified xsi:type="dcterms:W3CDTF">2024-12-02T14:50:00Z</dcterms:modified>
</cp:coreProperties>
</file>